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722120" cy="1722120"/>
            <wp:effectExtent l="0" t="0" r="0" b="0"/>
            <wp:wrapSquare wrapText="bothSides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Le 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Objet : Travail en non présentiel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NOM Prénom de l’étudiant 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ab/>
        <w:t xml:space="preserve">Date :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ab/>
        <w:t xml:space="preserve">De :            h                     à                   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Est une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color w:val="000000"/>
          <w:sz w:val="20"/>
          <w:szCs w:val="20"/>
          <w:lang w:eastAsia="fr-FR"/>
        </w:rPr>
        <w:t>1/2 journée </w:t>
      </w:r>
    </w:p>
    <w:p>
      <w:pPr>
        <w:pStyle w:val="Normal"/>
        <w:spacing w:lineRule="auto" w:line="240" w:before="0" w:after="0"/>
        <w:ind w:left="1416" w:hanging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ascii="Wingdings" w:hAnsi="Wingdings" w:cstheme="minorHAnsi"/>
          <w:sz w:val="20"/>
          <w:szCs w:val="20"/>
          <w:lang w:eastAsia="fr-FR"/>
        </w:rPr>
        <w:t xml:space="preserve">r </w:t>
      </w:r>
      <w:r>
        <w:rPr>
          <w:rFonts w:eastAsia="Times New Roman" w:cs="Calibri" w:cstheme="minorHAnsi"/>
          <w:sz w:val="20"/>
          <w:szCs w:val="20"/>
          <w:lang w:eastAsia="fr-FR"/>
        </w:rPr>
        <w:t>Journée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Consacrée aux révisions des modules de remise à niveau.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Cette activité pouvant être réalisée à mon domicile, option que je choisis, en conséquence, je ne viendrai donc pas à l’IUT, Campus 3, Rue Anton Tchekov 14123 IFS.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ab/>
        <w:tab/>
        <w:tab/>
        <w:tab/>
        <w:tab/>
        <w:tab/>
        <w:tab/>
        <w:t>NOM Prénom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ab/>
        <w:tab/>
        <w:tab/>
        <w:tab/>
        <w:tab/>
        <w:tab/>
        <w:tab/>
        <w:t>Signature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ab/>
        <w:tab/>
        <w:tab/>
        <w:tab/>
        <w:tab/>
        <w:tab/>
        <w:tab/>
        <w:t>Date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"/>
      <w:lvlJc w:val="left"/>
      <w:pPr>
        <w:tabs>
          <w:tab w:val="num" w:pos="0"/>
        </w:tabs>
        <w:ind w:left="1776" w:hanging="360"/>
      </w:pPr>
      <w:rPr>
        <w:rFonts w:ascii="Wingdings" w:hAnsi="Wingdings" w:cs="Wingdings" w:hint="default"/>
        <w:sz w:val="22"/>
        <w:rFonts w:cstheme="minorHAns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8c488a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56a0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LibreOffice/7.2.7.2$Windows_X86_64 LibreOffice_project/8d71d29d553c0f7dcbfa38fbfda25ee34cce99a2</Application>
  <AppVersion>15.0000</AppVersion>
  <Pages>1</Pages>
  <Words>67</Words>
  <Characters>293</Characters>
  <CharactersWithSpaces>424</CharactersWithSpaces>
  <Paragraphs>14</Paragraphs>
  <Company>Universit? de Caen Normandie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2022-09-02T09:40:00Z</dcterms:created>
  <dc:creator>Gwendoline Lugnier</dc:creator>
  <dc:description/>
  <dc:language>fr-FR</dc:language>
  <cp:lastModifiedBy/>
  <dcterms:modified xsi:type="dcterms:W3CDTF">2022-09-15T15:24:07Z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